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9FA67">
      <w:pPr>
        <w:spacing w:line="57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兰州大学</w:t>
      </w:r>
      <w:r>
        <w:rPr>
          <w:rFonts w:hint="eastAsia" w:ascii="方正小标宋简体" w:eastAsia="方正小标宋简体"/>
          <w:color w:val="000000"/>
          <w:sz w:val="44"/>
          <w:szCs w:val="44"/>
          <w:lang w:val="en-US" w:eastAsia="zh-CN"/>
        </w:rPr>
        <w:t>基础医学院</w:t>
      </w:r>
      <w:bookmarkStart w:id="0" w:name="_GoBack"/>
      <w:bookmarkEnd w:id="0"/>
      <w:r>
        <w:rPr>
          <w:rFonts w:hint="eastAsia" w:ascii="方正小标宋简体" w:eastAsia="方正小标宋简体"/>
          <w:color w:val="000000"/>
          <w:sz w:val="44"/>
          <w:szCs w:val="44"/>
        </w:rPr>
        <w:t>本科生开题报告考核登记表</w:t>
      </w:r>
    </w:p>
    <w:tbl>
      <w:tblPr>
        <w:tblStyle w:val="4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992"/>
        <w:gridCol w:w="1129"/>
        <w:gridCol w:w="1281"/>
        <w:gridCol w:w="992"/>
        <w:gridCol w:w="1134"/>
        <w:gridCol w:w="142"/>
        <w:gridCol w:w="3543"/>
      </w:tblGrid>
      <w:tr w14:paraId="18489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exact"/>
          <w:jc w:val="center"/>
        </w:trPr>
        <w:tc>
          <w:tcPr>
            <w:tcW w:w="1418" w:type="dxa"/>
            <w:gridSpan w:val="2"/>
            <w:vAlign w:val="center"/>
          </w:tcPr>
          <w:p w14:paraId="36D80E4C"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 号</w:t>
            </w:r>
          </w:p>
        </w:tc>
        <w:tc>
          <w:tcPr>
            <w:tcW w:w="3402" w:type="dxa"/>
            <w:gridSpan w:val="3"/>
            <w:vAlign w:val="center"/>
          </w:tcPr>
          <w:p w14:paraId="19A93B06"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C4A1E9D"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姓 名</w:t>
            </w:r>
          </w:p>
        </w:tc>
        <w:tc>
          <w:tcPr>
            <w:tcW w:w="3543" w:type="dxa"/>
            <w:vAlign w:val="center"/>
          </w:tcPr>
          <w:p w14:paraId="128520D0"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14:paraId="599FA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exact"/>
          <w:jc w:val="center"/>
        </w:trPr>
        <w:tc>
          <w:tcPr>
            <w:tcW w:w="1418" w:type="dxa"/>
            <w:gridSpan w:val="2"/>
            <w:vAlign w:val="center"/>
          </w:tcPr>
          <w:p w14:paraId="3332724B"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 院</w:t>
            </w:r>
          </w:p>
        </w:tc>
        <w:tc>
          <w:tcPr>
            <w:tcW w:w="3402" w:type="dxa"/>
            <w:gridSpan w:val="3"/>
            <w:vAlign w:val="center"/>
          </w:tcPr>
          <w:p w14:paraId="315776F9"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37BEC21"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学生类别</w:t>
            </w:r>
          </w:p>
        </w:tc>
        <w:tc>
          <w:tcPr>
            <w:tcW w:w="3543" w:type="dxa"/>
            <w:vAlign w:val="center"/>
          </w:tcPr>
          <w:p w14:paraId="441E4DE8">
            <w:pPr>
              <w:spacing w:before="46" w:beforeLines="15" w:after="46" w:afterLines="15"/>
              <w:ind w:firstLine="720" w:firstLineChars="30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14:paraId="7CAC1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exact"/>
          <w:jc w:val="center"/>
        </w:trPr>
        <w:tc>
          <w:tcPr>
            <w:tcW w:w="1418" w:type="dxa"/>
            <w:gridSpan w:val="2"/>
            <w:vAlign w:val="center"/>
          </w:tcPr>
          <w:p w14:paraId="5CA2F8D8"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专 业</w:t>
            </w:r>
          </w:p>
        </w:tc>
        <w:tc>
          <w:tcPr>
            <w:tcW w:w="3402" w:type="dxa"/>
            <w:gridSpan w:val="3"/>
            <w:vAlign w:val="center"/>
          </w:tcPr>
          <w:p w14:paraId="73315600"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6BD2E8B"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研究方向</w:t>
            </w:r>
          </w:p>
        </w:tc>
        <w:tc>
          <w:tcPr>
            <w:tcW w:w="3543" w:type="dxa"/>
            <w:vAlign w:val="center"/>
          </w:tcPr>
          <w:p w14:paraId="62AF5DBD"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14:paraId="1B986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exact"/>
          <w:jc w:val="center"/>
        </w:trPr>
        <w:tc>
          <w:tcPr>
            <w:tcW w:w="1418" w:type="dxa"/>
            <w:gridSpan w:val="2"/>
            <w:vAlign w:val="center"/>
          </w:tcPr>
          <w:p w14:paraId="70936C04"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开题日期</w:t>
            </w:r>
          </w:p>
        </w:tc>
        <w:tc>
          <w:tcPr>
            <w:tcW w:w="3402" w:type="dxa"/>
            <w:gridSpan w:val="3"/>
            <w:vAlign w:val="center"/>
          </w:tcPr>
          <w:p w14:paraId="62A3CF82"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15CAA62"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指导教师</w:t>
            </w:r>
          </w:p>
        </w:tc>
        <w:tc>
          <w:tcPr>
            <w:tcW w:w="3543" w:type="dxa"/>
            <w:vAlign w:val="center"/>
          </w:tcPr>
          <w:p w14:paraId="1B014A9E"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14:paraId="27741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418" w:type="dxa"/>
            <w:gridSpan w:val="2"/>
          </w:tcPr>
          <w:p w14:paraId="3FD3A8CD">
            <w:pPr>
              <w:spacing w:before="46" w:beforeLines="15" w:after="46" w:afterLines="15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论文题目</w:t>
            </w:r>
          </w:p>
        </w:tc>
        <w:tc>
          <w:tcPr>
            <w:tcW w:w="8221" w:type="dxa"/>
            <w:gridSpan w:val="6"/>
          </w:tcPr>
          <w:p w14:paraId="35FF8A94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14:paraId="500FF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" w:hRule="atLeast"/>
          <w:jc w:val="center"/>
        </w:trPr>
        <w:tc>
          <w:tcPr>
            <w:tcW w:w="9639" w:type="dxa"/>
            <w:gridSpan w:val="8"/>
          </w:tcPr>
          <w:p w14:paraId="2C5EE8A6">
            <w:pPr>
              <w:spacing w:before="46" w:beforeLines="15" w:after="46" w:afterLines="15"/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</w:rPr>
              <w:t>开 题 报 告 内 容</w:t>
            </w:r>
          </w:p>
        </w:tc>
      </w:tr>
      <w:tr w14:paraId="13B47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  <w:jc w:val="center"/>
        </w:trPr>
        <w:tc>
          <w:tcPr>
            <w:tcW w:w="1418" w:type="dxa"/>
            <w:gridSpan w:val="2"/>
            <w:tcBorders>
              <w:bottom w:val="single" w:color="auto" w:sz="4" w:space="0"/>
            </w:tcBorders>
            <w:vAlign w:val="center"/>
          </w:tcPr>
          <w:p w14:paraId="0F26CE86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选题来源</w:t>
            </w:r>
          </w:p>
        </w:tc>
        <w:tc>
          <w:tcPr>
            <w:tcW w:w="8221" w:type="dxa"/>
            <w:gridSpan w:val="6"/>
            <w:tcBorders>
              <w:bottom w:val="single" w:color="auto" w:sz="4" w:space="0"/>
            </w:tcBorders>
            <w:vAlign w:val="center"/>
          </w:tcPr>
          <w:p w14:paraId="5ECDAEB7">
            <w:pPr>
              <w:ind w:firstLine="480" w:firstLineChars="20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□纵向课题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     □横向课题     </w:t>
            </w:r>
            <w:r>
              <w:rPr>
                <w:rFonts w:hint="eastAsia" w:ascii="仿宋_GB2312" w:eastAsia="仿宋_GB2312"/>
                <w:sz w:val="24"/>
              </w:rPr>
              <w:t>□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自选    □其他</w:t>
            </w:r>
          </w:p>
        </w:tc>
      </w:tr>
      <w:tr w14:paraId="4A19D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3" w:hRule="atLeast"/>
          <w:jc w:val="center"/>
        </w:trPr>
        <w:tc>
          <w:tcPr>
            <w:tcW w:w="9639" w:type="dxa"/>
            <w:gridSpan w:val="8"/>
          </w:tcPr>
          <w:p w14:paraId="0DAAAC1F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  <w:r>
              <w:rPr>
                <w:rFonts w:hint="eastAsia" w:ascii="仿宋_GB2312" w:eastAsia="仿宋_GB2312" w:cs="Courier New"/>
                <w:b/>
                <w:sz w:val="24"/>
                <w:szCs w:val="21"/>
              </w:rPr>
              <w:t>（一）立题依据（包括课题的研究意义，国内外研究现状分析，附主要的参考文献）</w:t>
            </w:r>
          </w:p>
          <w:p w14:paraId="6799CF31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  <w:r>
              <w:rPr>
                <w:rFonts w:hint="eastAsia" w:ascii="仿宋_GB2312" w:eastAsia="仿宋_GB2312" w:cs="Courier New"/>
                <w:b/>
                <w:sz w:val="24"/>
                <w:szCs w:val="21"/>
              </w:rPr>
              <w:t>（二）研究方案（包括研究目标、研究内容、拟解决的关键问题、拟采取的研究方法、技术路线、方案及可行性研究、计划进度、预期的研究进展）</w:t>
            </w:r>
          </w:p>
          <w:p w14:paraId="12AE71E8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  <w:r>
              <w:rPr>
                <w:rFonts w:hint="eastAsia" w:ascii="仿宋_GB2312" w:eastAsia="仿宋_GB2312" w:cs="Courier New"/>
                <w:b/>
                <w:sz w:val="24"/>
                <w:szCs w:val="21"/>
              </w:rPr>
              <w:t>（三）课题的创新性、实践性</w:t>
            </w:r>
          </w:p>
          <w:p w14:paraId="6B814D75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  <w:r>
              <w:rPr>
                <w:rFonts w:hint="eastAsia" w:ascii="仿宋_GB2312" w:eastAsia="仿宋_GB2312" w:cs="Courier New"/>
                <w:b/>
                <w:sz w:val="24"/>
                <w:szCs w:val="21"/>
              </w:rPr>
              <w:t>（四）研究基础</w:t>
            </w:r>
            <w:r>
              <w:rPr>
                <w:rFonts w:ascii="仿宋_GB2312" w:eastAsia="仿宋_GB2312" w:cs="Courier New"/>
                <w:b/>
                <w:sz w:val="24"/>
                <w:szCs w:val="21"/>
              </w:rPr>
              <w:t>(</w:t>
            </w:r>
            <w:r>
              <w:rPr>
                <w:rFonts w:hint="eastAsia" w:ascii="仿宋_GB2312" w:eastAsia="仿宋_GB2312" w:cs="Courier New"/>
                <w:b/>
                <w:sz w:val="24"/>
                <w:szCs w:val="21"/>
              </w:rPr>
              <w:t>与本课题有关的资料积累和已有的前期研究成果</w:t>
            </w:r>
            <w:r>
              <w:rPr>
                <w:rFonts w:ascii="仿宋_GB2312" w:eastAsia="仿宋_GB2312" w:cs="Courier New"/>
                <w:b/>
                <w:sz w:val="24"/>
                <w:szCs w:val="21"/>
              </w:rPr>
              <w:t>)</w:t>
            </w:r>
          </w:p>
          <w:p w14:paraId="4C698A1F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6A5B44BA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2467F93D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53894BF1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28B1CC64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7D327AF1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5C7BF6DD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79BD78D6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2A23DE14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7C7707B8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514343D9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299D1C01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671A437F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0902B54D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2A5C4C35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222B9734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2AC99C3B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7E431D45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3D3A35EF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48F38C50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2D5190CC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26617FE7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61E0FE7F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2B401221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413027CC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4027FD50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49E5E113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60005C66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6EE8FC56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648D8D0A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3CB304FC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4DF2D8C6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70F0E40B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3B0964BA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686EF3E0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192BC20B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64B565DD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277DB7B2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2C7839DA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706A75F5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7F9950CC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0036D254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0769DC26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47BE7ACE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71829CD2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05B5BD2E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028CDC2D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78BF0589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00F6501F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4CC75A2C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6EB977C6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71DF1457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5283A254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10B86D8D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1A4405C7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5C1D2D9B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46045169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4C2260DD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15D0F108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33D2CAEB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216C2A8B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63EB127E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1AD237FE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51C42B72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0288818A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6D5CC09F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0360BFF9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7B11EFA9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57347566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235FA7B0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444BE5BF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23DB43B6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6CFB605A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28DF3C07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2876F272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05C71A9B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3A8C6C73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2404ADE2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35CCE0D9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5558E396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37A82C72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1305D02C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392686BF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697802B1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39928EE3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462086DB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501EDD9F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7D3E86FA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71D03769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51F0F80C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62FC0930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6DABD867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4A66C969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794F6A3F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35CB3EFE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14DFAEA5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5EBF9421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563DC0A2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0A5198F0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758917B8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23F1AE7E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1E60C25D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7147AC91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4BDB67C5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28625883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3FDF7A32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1DC7F408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0FC73CBD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4E74DBF0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00D6EBDB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640C1087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499AE86A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76861115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0B75C871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06D6916F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475D93FB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42887AD2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13E1D40B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1241FDED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74C574EF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39E6BD09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5CC9D7FD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5119AB5F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30FFD3D2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5399518C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3F8D1C66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1686346A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41B4F2E2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27207FF0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30D77092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14BDB13C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0CD600E0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69BE6083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0130FB54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107E2B26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5CE029CE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7AF3AC9E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2A67A23B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549EA077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713F272C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7B3A302B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56DDB2F5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077668B9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583EE801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2F518660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4CF9F02A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4DBFBF76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1C273799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4954825C">
            <w:pPr>
              <w:autoSpaceDE w:val="0"/>
              <w:autoSpaceDN w:val="0"/>
              <w:adjustRightInd w:val="0"/>
              <w:rPr>
                <w:rFonts w:hint="eastAsia" w:ascii="仿宋_GB2312" w:eastAsia="仿宋_GB2312" w:cs="Courier New"/>
                <w:b/>
                <w:sz w:val="24"/>
                <w:szCs w:val="21"/>
              </w:rPr>
            </w:pPr>
          </w:p>
        </w:tc>
      </w:tr>
      <w:tr w14:paraId="66E75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639" w:type="dxa"/>
            <w:gridSpan w:val="8"/>
            <w:vAlign w:val="center"/>
          </w:tcPr>
          <w:p w14:paraId="5D24C6B1">
            <w:pPr>
              <w:spacing w:before="46" w:beforeLines="15" w:after="46" w:afterLines="15"/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pacing w:val="72"/>
                <w:kern w:val="0"/>
                <w:sz w:val="24"/>
              </w:rPr>
              <w:t>考核小组成</w:t>
            </w:r>
            <w:r>
              <w:rPr>
                <w:rFonts w:hint="eastAsia" w:ascii="仿宋_GB2312" w:eastAsia="仿宋_GB2312"/>
                <w:b/>
                <w:bCs/>
                <w:color w:val="000000"/>
                <w:spacing w:val="2"/>
                <w:kern w:val="0"/>
                <w:sz w:val="24"/>
              </w:rPr>
              <w:t>员</w:t>
            </w:r>
          </w:p>
        </w:tc>
      </w:tr>
      <w:tr w14:paraId="2792C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418" w:type="dxa"/>
            <w:gridSpan w:val="2"/>
            <w:vAlign w:val="center"/>
          </w:tcPr>
          <w:p w14:paraId="54E3D346">
            <w:pPr>
              <w:pStyle w:val="8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小组成员</w:t>
            </w:r>
          </w:p>
        </w:tc>
        <w:tc>
          <w:tcPr>
            <w:tcW w:w="1129" w:type="dxa"/>
            <w:vAlign w:val="center"/>
          </w:tcPr>
          <w:p w14:paraId="432CF79A">
            <w:pPr>
              <w:pStyle w:val="8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姓  名</w:t>
            </w:r>
          </w:p>
        </w:tc>
        <w:tc>
          <w:tcPr>
            <w:tcW w:w="1281" w:type="dxa"/>
            <w:vAlign w:val="center"/>
          </w:tcPr>
          <w:p w14:paraId="2F239A40">
            <w:pPr>
              <w:pStyle w:val="8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4"/>
                <w:szCs w:val="24"/>
              </w:rPr>
              <w:t>职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eastAsia="仿宋_GB2312" w:cs="Times New Roman"/>
                <w:color w:val="000000"/>
                <w:sz w:val="24"/>
                <w:szCs w:val="24"/>
              </w:rPr>
              <w:t>称</w:t>
            </w:r>
          </w:p>
        </w:tc>
        <w:tc>
          <w:tcPr>
            <w:tcW w:w="2126" w:type="dxa"/>
            <w:gridSpan w:val="2"/>
            <w:vAlign w:val="center"/>
          </w:tcPr>
          <w:p w14:paraId="03E151C9">
            <w:pPr>
              <w:pStyle w:val="8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所属学科</w:t>
            </w:r>
            <w:r>
              <w:rPr>
                <w:rFonts w:hint="eastAsia" w:ascii="仿宋_GB2312" w:hAnsi="宋体" w:eastAsia="仿宋_GB2312"/>
                <w:sz w:val="24"/>
              </w:rPr>
              <w:t>（类别）</w:t>
            </w:r>
          </w:p>
        </w:tc>
        <w:tc>
          <w:tcPr>
            <w:tcW w:w="3685" w:type="dxa"/>
            <w:gridSpan w:val="2"/>
            <w:vAlign w:val="center"/>
          </w:tcPr>
          <w:p w14:paraId="760B38E6">
            <w:pPr>
              <w:pStyle w:val="8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工作单位</w:t>
            </w:r>
          </w:p>
        </w:tc>
      </w:tr>
      <w:tr w14:paraId="5B5DA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1418" w:type="dxa"/>
            <w:gridSpan w:val="2"/>
            <w:vAlign w:val="center"/>
          </w:tcPr>
          <w:p w14:paraId="4516C45C">
            <w:pPr>
              <w:pStyle w:val="8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4"/>
                <w:szCs w:val="24"/>
              </w:rPr>
              <w:t xml:space="preserve">组 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Times New Roman"/>
                <w:color w:val="000000"/>
                <w:sz w:val="24"/>
                <w:szCs w:val="24"/>
              </w:rPr>
              <w:t>长</w:t>
            </w:r>
          </w:p>
        </w:tc>
        <w:tc>
          <w:tcPr>
            <w:tcW w:w="1129" w:type="dxa"/>
            <w:vAlign w:val="center"/>
          </w:tcPr>
          <w:p w14:paraId="1577DEFB">
            <w:pPr>
              <w:pStyle w:val="8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14:paraId="32B209B1">
            <w:pPr>
              <w:pStyle w:val="8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32AA237">
            <w:pPr>
              <w:pStyle w:val="8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459E0CCB">
            <w:pPr>
              <w:pStyle w:val="8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61A4B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18" w:type="dxa"/>
            <w:gridSpan w:val="2"/>
            <w:vMerge w:val="restart"/>
            <w:vAlign w:val="center"/>
          </w:tcPr>
          <w:p w14:paraId="33153D44">
            <w:pPr>
              <w:pStyle w:val="8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4"/>
                <w:szCs w:val="24"/>
              </w:rPr>
              <w:t xml:space="preserve">组 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Times New Roman"/>
                <w:color w:val="000000"/>
                <w:sz w:val="24"/>
                <w:szCs w:val="24"/>
              </w:rPr>
              <w:t>员</w:t>
            </w:r>
          </w:p>
        </w:tc>
        <w:tc>
          <w:tcPr>
            <w:tcW w:w="1129" w:type="dxa"/>
            <w:vAlign w:val="center"/>
          </w:tcPr>
          <w:p w14:paraId="50DC3796">
            <w:pPr>
              <w:pStyle w:val="8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14:paraId="2B4D6630">
            <w:pPr>
              <w:pStyle w:val="8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5355FA1B">
            <w:pPr>
              <w:pStyle w:val="8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2468C044">
            <w:pPr>
              <w:pStyle w:val="8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24CAF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18" w:type="dxa"/>
            <w:gridSpan w:val="2"/>
            <w:vMerge w:val="continue"/>
            <w:vAlign w:val="center"/>
          </w:tcPr>
          <w:p w14:paraId="081DDDA4">
            <w:pPr>
              <w:pStyle w:val="8"/>
              <w:spacing w:line="240" w:lineRule="auto"/>
              <w:ind w:left="485" w:hanging="484" w:hangingChars="202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7CCC8928">
            <w:pPr>
              <w:pStyle w:val="8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14:paraId="4DB6C6A8">
            <w:pPr>
              <w:pStyle w:val="8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7EFF012">
            <w:pPr>
              <w:pStyle w:val="8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4AD9E8F6">
            <w:pPr>
              <w:pStyle w:val="8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2AAE8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  <w:jc w:val="center"/>
        </w:trPr>
        <w:tc>
          <w:tcPr>
            <w:tcW w:w="426" w:type="dxa"/>
            <w:vAlign w:val="center"/>
          </w:tcPr>
          <w:p w14:paraId="19E9EEB9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考核结果</w:t>
            </w:r>
          </w:p>
        </w:tc>
        <w:tc>
          <w:tcPr>
            <w:tcW w:w="9213" w:type="dxa"/>
            <w:gridSpan w:val="7"/>
          </w:tcPr>
          <w:p w14:paraId="3E77EDEC">
            <w:pPr>
              <w:pStyle w:val="8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19EF51DA">
            <w:pPr>
              <w:pStyle w:val="8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0D23C6E1">
            <w:pPr>
              <w:pStyle w:val="8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4"/>
                <w:szCs w:val="24"/>
              </w:rPr>
              <w:t xml:space="preserve">□合格 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hint="eastAsia" w:ascii="仿宋_GB2312" w:eastAsia="仿宋_GB2312" w:cs="Times New Roman"/>
                <w:color w:val="000000"/>
                <w:sz w:val="24"/>
                <w:szCs w:val="24"/>
              </w:rPr>
              <w:t>□不合格</w:t>
            </w:r>
          </w:p>
          <w:p w14:paraId="30915F6F">
            <w:pPr>
              <w:pStyle w:val="8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5406F9EB">
            <w:pPr>
              <w:pStyle w:val="8"/>
              <w:numPr>
                <w:ilvl w:val="0"/>
                <w:numId w:val="0"/>
              </w:numPr>
              <w:spacing w:line="240" w:lineRule="auto"/>
              <w:ind w:left="124" w:leftChars="59" w:firstLine="2880" w:firstLineChars="1200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4"/>
                <w:szCs w:val="24"/>
              </w:rPr>
              <w:t xml:space="preserve">考核小组组长签字： 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hint="eastAsia" w:ascii="仿宋_GB2312" w:eastAsia="仿宋_GB2312" w:cs="Times New Roman"/>
                <w:color w:val="000000"/>
                <w:sz w:val="24"/>
                <w:szCs w:val="24"/>
              </w:rPr>
              <w:t xml:space="preserve">年 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 w:cs="Times New Roman"/>
                <w:color w:val="000000"/>
                <w:sz w:val="24"/>
                <w:szCs w:val="24"/>
              </w:rPr>
              <w:t xml:space="preserve">月 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 w:cs="Times New Roman"/>
                <w:color w:val="000000"/>
                <w:sz w:val="24"/>
                <w:szCs w:val="24"/>
              </w:rPr>
              <w:t>日</w:t>
            </w:r>
          </w:p>
        </w:tc>
      </w:tr>
    </w:tbl>
    <w:p w14:paraId="5FD0A8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B47296"/>
    <w:multiLevelType w:val="multilevel"/>
    <w:tmpl w:val="53B47296"/>
    <w:lvl w:ilvl="0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1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2" w:tentative="0">
      <w:start w:val="1"/>
      <w:numFmt w:val="none"/>
      <w:suff w:val="nothing"/>
      <w:lvlText w:val="%1%3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pStyle w:val="8"/>
      <w:lvlText w:val="%1[%5]"/>
      <w:lvlJc w:val="right"/>
      <w:pPr>
        <w:tabs>
          <w:tab w:val="left" w:pos="125"/>
        </w:tabs>
        <w:ind w:left="125" w:hanging="125"/>
      </w:pPr>
      <w:rPr>
        <w:rFonts w:hint="default" w:ascii="Times New Roman" w:hAnsi="Times New Roman" w:eastAsia="宋体"/>
        <w:b w:val="0"/>
        <w:i w:val="0"/>
        <w:color w:val="000000"/>
        <w:sz w:val="16"/>
        <w:u w:val="none"/>
      </w:rPr>
    </w:lvl>
    <w:lvl w:ilvl="5" w:tentative="0">
      <w:start w:val="1"/>
      <w:numFmt w:val="decimal"/>
      <w:lvlText w:val="%1.%2.%3.%4.%5.%6"/>
      <w:lvlJc w:val="left"/>
      <w:pPr>
        <w:tabs>
          <w:tab w:val="left" w:pos="392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71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9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82"/>
        </w:tabs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A43"/>
    <w:rsid w:val="001D44DE"/>
    <w:rsid w:val="004267AE"/>
    <w:rsid w:val="0090782A"/>
    <w:rsid w:val="00993065"/>
    <w:rsid w:val="00AD6987"/>
    <w:rsid w:val="00DA0C7F"/>
    <w:rsid w:val="00E77A43"/>
    <w:rsid w:val="00F74FEF"/>
    <w:rsid w:val="68BB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C参考文献"/>
    <w:qFormat/>
    <w:uiPriority w:val="0"/>
    <w:pPr>
      <w:widowControl w:val="0"/>
      <w:numPr>
        <w:ilvl w:val="4"/>
        <w:numId w:val="1"/>
      </w:numPr>
      <w:overflowPunct w:val="0"/>
      <w:topLinePunct/>
      <w:spacing w:line="220" w:lineRule="exact"/>
      <w:jc w:val="both"/>
      <w:outlineLvl w:val="4"/>
    </w:pPr>
    <w:rPr>
      <w:rFonts w:ascii="Times New Roman" w:hAnsi="Times New Roman" w:eastAsia="宋体" w:cs="Courier New"/>
      <w:kern w:val="2"/>
      <w:sz w:val="16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268</Words>
  <Characters>268</Characters>
  <Lines>3</Lines>
  <Paragraphs>1</Paragraphs>
  <TotalTime>5</TotalTime>
  <ScaleCrop>false</ScaleCrop>
  <LinksUpToDate>false</LinksUpToDate>
  <CharactersWithSpaces>327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2021-10-29T01:54:00Z</dcterms:created>
  <dc:creator>Administrator</dc:creator>
  <cp:lastModifiedBy>石学睿</cp:lastModifiedBy>
  <dcterms:modified xsi:type="dcterms:W3CDTF">2025-07-03T01:54:51Z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eyJoZGlkIjoiMDQyMDBmMzUzYjVmNjliMTFjNDMyODEyYzQ2ZWQ4NTUiLCJ1c2VySWQiOiIyMzM5MTg5OTkifQ==</vt:lpwstr>
  </property>
  <property fmtid="{D5CDD505-2E9C-101B-9397-08002B2CF9AE}" pid="3" name="KSOProductBuildVer">
    <vt:lpwstr>2052-12.1.0.21541</vt:lpwstr>
  </property>
  <property fmtid="{D5CDD505-2E9C-101B-9397-08002B2CF9AE}" pid="4" name="ICV">
    <vt:lpwstr>B1DA79EB9E094F2097D3134356060A15_12</vt:lpwstr>
  </property>
</Properties>
</file>